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радиациясын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қолданатын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температуралы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жүйелерінен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радиациясын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айналдыруға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элементті-күн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қабылдағышты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радиациясын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әдісіне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температуралы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пассивті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Пассивті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радиациясын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айналдыратын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ғимараттың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қоршаулары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(коллектор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ғимараты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коллекторы,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шатыр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коллекторы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(1-суретті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қараңыз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).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7F1E96">
            <wp:extent cx="5029835" cy="41459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835" cy="4145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1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2-мөлдір экран; 3-ауа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жапқышы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4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қыздырылған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5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бөлмеден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салқындатылған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6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қабырға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массивінің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толқындық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сәулеленуі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7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қабырғаның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; 8-жалюзи.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1-сурет-"қабырға-коллектор"пассивті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температуралы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батареясы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температуралы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қабылдағыш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ғимаратқа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жатпайтын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: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);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тасығыштың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сұйықтық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-су, антифриз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);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ұзақтығы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маусымдық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);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схемалардың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шешімі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).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салқындатқыштың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параметрлерінің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диапазонында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Оны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желдету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біріктіруге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ауаны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құрылғысына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металл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шығынын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>Су-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жетімді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0°C-тан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қатпайтын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сұйықтықтарды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оттегімен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қаныққан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құрылғылардың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коррозиясын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тудыратынын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металл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маусымдық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жазғы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өтпелі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айларда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кезеңдерде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көзіне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шарттарына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онсыз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Ғимараттарды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тізбектер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салқындатқыштарды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гелиоконтурада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мұздатылмайтын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сұйықтықтардың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сулы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ерітінділері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тізбектерде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– су,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тұтынушы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тізбегінде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).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Ғимараттарды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отынмен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генераторы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трансформаторы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схемалық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2-суретте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: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- 1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коллекторларынан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8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сорғысынан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алмастырғыштан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;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- 2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резервуарынан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8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сорғысынан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алмастырғыштан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;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-2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резервуарынан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сорғысынан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8, су-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алмастырғыштан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жылытқыштан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5.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8C8F2B9">
            <wp:extent cx="5937885" cy="224980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249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1 -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коллекторы; 2-резервуар – батарея; 3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алмастырғыш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4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Ғимарат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5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жылытқыш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6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дублері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7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дублері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8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; 9-желдеткіш.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2-сурет-күн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схемалық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сызбасы</w:t>
      </w:r>
      <w:proofErr w:type="spellEnd"/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1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коллекторларында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қызған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қабылдағыштың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тасымалдаушысы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(антифриз) 3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алмастырғышқа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антифриз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8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алмастырғыштың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құбыраралық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кеңістігінде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айналатын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Қыздырылған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су 2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резервуарына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>Бак-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аккумулятордан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су 8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сорғымен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дублерде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жеткізіледі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ғимараттың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Батарея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ыдысын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2-ші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резервуардағы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су 8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тізбектегі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сорғымен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жылытқышқа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9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желдеткішінің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өтіп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қызғаннан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4-ші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ғимаратқа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радиациясы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болмаған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жетіспеген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6-дублер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факторлармен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мақсатымен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режимімен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көрсеткіштермен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Жазық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коллекторы-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сәулесінің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сіңіріп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айналдыруға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жалпақ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конфигурация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мөлдір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оқшаулағышы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Жазық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(3-суретті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қараңыз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әйнек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пластикалық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жабындыдан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панельден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артқы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жағындағы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оқшаулау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корпус (металл, пластик,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шыны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).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46D4945">
            <wp:extent cx="3645535" cy="36093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535" cy="3609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1-күн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2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әйнек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3 – корпус;4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бет; 5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оқшаулау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6 –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тығыздағыш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; 7-жылу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пластинаның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толқындық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сәулеленуі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709">
        <w:rPr>
          <w:rFonts w:ascii="Times New Roman" w:hAnsi="Times New Roman" w:cs="Times New Roman"/>
          <w:sz w:val="28"/>
          <w:szCs w:val="28"/>
        </w:rPr>
        <w:t xml:space="preserve">3-сурет-жазық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коллекторы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панель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салқындатқышқа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арналары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металл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пластик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парақты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панельдер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алюминийден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болаттан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Парақ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құбыры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штампталған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панельдер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парақтағы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Пластикалық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панельдер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сынғыштыққа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сәулесінің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қартаюға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өткізгіштікке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қолданылмайды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p w:rsidR="00AC7709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радиациясының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панельдер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температурасынан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70-80°С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қызады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панельдің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конвективті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беруінің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сәулелерінің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көкке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көтерілуіне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Салқындатқыштың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пластинаның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толқындық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сәулеленуін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сіңіретін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спектрдің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толқындық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сәулеленуін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төмендететін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спектрлік-селективті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қабаттармен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жабылған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никель", "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хром",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алюминийге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мыс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тотығы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мысқа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мыс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тотығы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AC770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панельдің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құнымен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жақсартудың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тәсілі-жылу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шығынын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қабылдайтын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панель мен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Мөлдір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оқшаулау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вакуум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төртінші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буын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).</w:t>
      </w:r>
    </w:p>
    <w:p w:rsidR="000B394E" w:rsidRPr="00AC7709" w:rsidRDefault="00AC7709" w:rsidP="00AC77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коллекторларына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жүйелердің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кемшіліктерін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анықтады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Селективті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жабындар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шынылаудың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вакуумдаудың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lastRenderedPageBreak/>
        <w:t>салқындату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құрылғыларының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ашықтығын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тиімсіз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кемшілігі-әйнектерді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шаңнан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аудандарда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жояды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әйнектің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тұтастығын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бұзу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әйнектің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жарықтандырылған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қараңғыланған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жерлерінің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кеңеюіне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істен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шығуы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істен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шығуының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пайызы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істеудің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кемшілігі-жыл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күннің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жүктелмеуі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Диффузиялық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(50% -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) бар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Еуропа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Ресейдің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еуропалық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жылытудың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автономды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еместігін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көрсетті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Орта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ендіктердегі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коллекторлары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көлемді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резервуарларды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батареяларды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орнатуды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жүйеге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қосуды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қолданудың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азайтады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радиациясының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(300 Вт/м2-ден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аудандарда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7709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AC7709">
        <w:rPr>
          <w:rFonts w:ascii="Times New Roman" w:hAnsi="Times New Roman" w:cs="Times New Roman"/>
          <w:sz w:val="28"/>
          <w:szCs w:val="28"/>
        </w:rPr>
        <w:t>.</w:t>
      </w:r>
    </w:p>
    <w:sectPr w:rsidR="000B394E" w:rsidRPr="00AC77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C7E"/>
    <w:rsid w:val="000B394E"/>
    <w:rsid w:val="00AA4C7E"/>
    <w:rsid w:val="00AC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23C47"/>
  <w15:chartTrackingRefBased/>
  <w15:docId w15:val="{0442B144-6D25-4710-9E54-5F187E1EC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1193</Words>
  <Characters>6803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2022-09-18T09:44:00Z</dcterms:created>
  <dcterms:modified xsi:type="dcterms:W3CDTF">2022-09-18T09:45:00Z</dcterms:modified>
</cp:coreProperties>
</file>